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991DC" w14:textId="77777777" w:rsidR="00E95F28" w:rsidRPr="00D67FCF" w:rsidRDefault="00AE006F" w:rsidP="007E4093">
      <w:pPr>
        <w:spacing w:after="0" w:line="240" w:lineRule="auto"/>
        <w:rPr>
          <w:rFonts w:cs="Helvetica"/>
          <w:color w:val="444444"/>
          <w:sz w:val="27"/>
          <w:szCs w:val="27"/>
          <w:shd w:val="clear" w:color="auto" w:fill="FFFFFF"/>
        </w:rPr>
      </w:pPr>
      <w:r w:rsidRPr="00D67FCF">
        <w:rPr>
          <w:rFonts w:cs="Helvetica"/>
          <w:color w:val="444444"/>
          <w:sz w:val="27"/>
          <w:szCs w:val="27"/>
          <w:shd w:val="clear" w:color="auto" w:fill="FFFFFF"/>
        </w:rPr>
        <w:t>Společenství vlastníků pro dům č</w:t>
      </w:r>
      <w:r w:rsidR="00E95F28" w:rsidRPr="00D67FCF">
        <w:rPr>
          <w:rFonts w:cs="Helvetica"/>
          <w:color w:val="444444"/>
          <w:sz w:val="27"/>
          <w:szCs w:val="27"/>
          <w:shd w:val="clear" w:color="auto" w:fill="FFFFFF"/>
        </w:rPr>
        <w:t>. p. 862</w:t>
      </w:r>
    </w:p>
    <w:p w14:paraId="6B1D892C" w14:textId="77777777" w:rsidR="00E95F28" w:rsidRPr="00D67FCF" w:rsidRDefault="00AE006F" w:rsidP="007E4093">
      <w:pPr>
        <w:spacing w:after="0" w:line="240" w:lineRule="auto"/>
        <w:rPr>
          <w:rFonts w:cs="Helvetica"/>
          <w:color w:val="444444"/>
          <w:sz w:val="27"/>
          <w:szCs w:val="27"/>
          <w:shd w:val="clear" w:color="auto" w:fill="FFFFFF"/>
        </w:rPr>
      </w:pPr>
      <w:r w:rsidRPr="00D67FCF">
        <w:rPr>
          <w:rFonts w:cs="Helvetica"/>
          <w:color w:val="444444"/>
          <w:sz w:val="27"/>
          <w:szCs w:val="27"/>
          <w:shd w:val="clear" w:color="auto" w:fill="FFFFFF"/>
        </w:rPr>
        <w:t>Kytlická</w:t>
      </w:r>
      <w:r w:rsidR="00E95F28" w:rsidRPr="00D67FCF">
        <w:rPr>
          <w:rFonts w:cs="Helvetica"/>
          <w:color w:val="444444"/>
          <w:sz w:val="27"/>
          <w:szCs w:val="27"/>
          <w:shd w:val="clear" w:color="auto" w:fill="FFFFFF"/>
        </w:rPr>
        <w:t xml:space="preserve"> 862/4, 190 00 </w:t>
      </w:r>
      <w:r w:rsidRPr="00D67FCF">
        <w:rPr>
          <w:rFonts w:cs="Helvetica"/>
          <w:color w:val="444444"/>
          <w:sz w:val="27"/>
          <w:szCs w:val="27"/>
          <w:shd w:val="clear" w:color="auto" w:fill="FFFFFF"/>
        </w:rPr>
        <w:t xml:space="preserve">Praha 9 – Prosek, </w:t>
      </w:r>
    </w:p>
    <w:p w14:paraId="67245EAF" w14:textId="77777777" w:rsidR="00FD5DFF" w:rsidRPr="00D67FCF" w:rsidRDefault="00AE006F" w:rsidP="007E4093">
      <w:pPr>
        <w:spacing w:after="0" w:line="240" w:lineRule="auto"/>
        <w:rPr>
          <w:rFonts w:cs="Helvetica"/>
          <w:color w:val="444444"/>
          <w:sz w:val="27"/>
          <w:szCs w:val="27"/>
          <w:shd w:val="clear" w:color="auto" w:fill="FFFFFF"/>
        </w:rPr>
      </w:pPr>
      <w:r w:rsidRPr="00D67FCF">
        <w:rPr>
          <w:rFonts w:cs="Helvetica"/>
          <w:color w:val="444444"/>
          <w:sz w:val="27"/>
          <w:szCs w:val="27"/>
          <w:shd w:val="clear" w:color="auto" w:fill="FFFFFF"/>
        </w:rPr>
        <w:t>IČ: 241 97 556,</w:t>
      </w:r>
    </w:p>
    <w:p w14:paraId="79514998" w14:textId="77777777" w:rsidR="00E95F28" w:rsidRPr="00D67FCF" w:rsidRDefault="00E95F28" w:rsidP="007E4093">
      <w:pPr>
        <w:spacing w:after="0" w:line="240" w:lineRule="auto"/>
        <w:jc w:val="center"/>
        <w:rPr>
          <w:rFonts w:cs="Helvetica"/>
          <w:color w:val="444444"/>
          <w:sz w:val="27"/>
          <w:szCs w:val="27"/>
          <w:shd w:val="clear" w:color="auto" w:fill="FFFFFF"/>
        </w:rPr>
      </w:pPr>
    </w:p>
    <w:p w14:paraId="3E814D3F" w14:textId="77777777" w:rsidR="00A51D1C" w:rsidRDefault="00E95F28" w:rsidP="007E4093">
      <w:pPr>
        <w:spacing w:after="0" w:line="240" w:lineRule="auto"/>
        <w:rPr>
          <w:rFonts w:eastAsia="Times New Roman" w:cs="Helvetica"/>
          <w:b/>
          <w:i/>
          <w:color w:val="444444"/>
          <w:sz w:val="27"/>
          <w:szCs w:val="27"/>
          <w:u w:val="single"/>
          <w:lang w:eastAsia="cs-CZ"/>
        </w:rPr>
      </w:pPr>
      <w:r w:rsidRPr="00D67FCF">
        <w:rPr>
          <w:rFonts w:eastAsia="Times New Roman" w:cs="Helvetica"/>
          <w:b/>
          <w:color w:val="444444"/>
          <w:sz w:val="27"/>
          <w:szCs w:val="27"/>
          <w:u w:val="single"/>
          <w:lang w:eastAsia="cs-CZ"/>
        </w:rPr>
        <w:t>V</w:t>
      </w:r>
      <w:r w:rsidR="00AE006F" w:rsidRPr="00D67FCF">
        <w:rPr>
          <w:rFonts w:eastAsia="Times New Roman" w:cs="Helvetica"/>
          <w:b/>
          <w:color w:val="444444"/>
          <w:sz w:val="27"/>
          <w:szCs w:val="27"/>
          <w:u w:val="single"/>
          <w:lang w:eastAsia="cs-CZ"/>
        </w:rPr>
        <w:t>yhlašuje</w:t>
      </w:r>
      <w:r w:rsidRPr="00D67FCF">
        <w:rPr>
          <w:rFonts w:eastAsia="Times New Roman" w:cs="Helvetica"/>
          <w:b/>
          <w:color w:val="444444"/>
          <w:sz w:val="27"/>
          <w:szCs w:val="27"/>
          <w:u w:val="single"/>
          <w:lang w:eastAsia="cs-CZ"/>
        </w:rPr>
        <w:t xml:space="preserve"> výběrové řízení </w:t>
      </w:r>
      <w:r w:rsidR="00AE006F" w:rsidRPr="00D67FCF">
        <w:rPr>
          <w:rFonts w:eastAsia="Times New Roman" w:cs="Helvetica"/>
          <w:b/>
          <w:color w:val="444444"/>
          <w:sz w:val="27"/>
          <w:szCs w:val="27"/>
          <w:u w:val="single"/>
          <w:lang w:eastAsia="cs-CZ"/>
        </w:rPr>
        <w:t>na dodavatele</w:t>
      </w:r>
      <w:r w:rsidR="00AE006F" w:rsidRPr="00D67FCF">
        <w:rPr>
          <w:rFonts w:eastAsia="Times New Roman" w:cs="Helvetica"/>
          <w:b/>
          <w:i/>
          <w:color w:val="444444"/>
          <w:sz w:val="27"/>
          <w:szCs w:val="27"/>
          <w:u w:val="single"/>
          <w:lang w:eastAsia="cs-CZ"/>
        </w:rPr>
        <w:t xml:space="preserve"> </w:t>
      </w:r>
      <w:r w:rsidR="002448E1">
        <w:rPr>
          <w:rFonts w:eastAsia="Times New Roman" w:cs="Helvetica"/>
          <w:b/>
          <w:i/>
          <w:color w:val="444444"/>
          <w:sz w:val="27"/>
          <w:szCs w:val="27"/>
          <w:u w:val="single"/>
          <w:lang w:eastAsia="cs-CZ"/>
        </w:rPr>
        <w:t>K</w:t>
      </w:r>
      <w:r w:rsidR="00856030">
        <w:rPr>
          <w:rFonts w:eastAsia="Times New Roman" w:cs="Helvetica"/>
          <w:b/>
          <w:i/>
          <w:color w:val="444444"/>
          <w:sz w:val="27"/>
          <w:szCs w:val="27"/>
          <w:u w:val="single"/>
          <w:lang w:eastAsia="cs-CZ"/>
        </w:rPr>
        <w:t xml:space="preserve">amerového </w:t>
      </w:r>
      <w:r w:rsidRPr="00D67FCF">
        <w:rPr>
          <w:rFonts w:eastAsia="Times New Roman" w:cs="Helvetica"/>
          <w:b/>
          <w:i/>
          <w:color w:val="444444"/>
          <w:sz w:val="27"/>
          <w:szCs w:val="27"/>
          <w:u w:val="single"/>
          <w:lang w:eastAsia="cs-CZ"/>
        </w:rPr>
        <w:t>systému</w:t>
      </w:r>
    </w:p>
    <w:p w14:paraId="017D3BA3" w14:textId="77777777" w:rsidR="00A51D1C" w:rsidRPr="00A51D1C" w:rsidRDefault="00A51D1C" w:rsidP="007E4093">
      <w:pPr>
        <w:spacing w:after="0" w:line="240" w:lineRule="auto"/>
        <w:rPr>
          <w:rFonts w:eastAsia="Times New Roman" w:cs="Helvetica"/>
          <w:b/>
          <w:i/>
          <w:color w:val="444444"/>
          <w:sz w:val="27"/>
          <w:szCs w:val="27"/>
          <w:u w:val="single"/>
          <w:lang w:eastAsia="cs-CZ"/>
        </w:rPr>
      </w:pPr>
      <w:r>
        <w:rPr>
          <w:rFonts w:cs="Helvetica"/>
          <w:color w:val="444444"/>
          <w:sz w:val="27"/>
          <w:szCs w:val="27"/>
          <w:shd w:val="clear" w:color="auto" w:fill="FFFFFF"/>
        </w:rPr>
        <w:t>tj. snímaní prostor nezasahujících do osobního vlastnictví majitelů jednotek sklepů, gar. stání, bytů.</w:t>
      </w:r>
    </w:p>
    <w:p w14:paraId="3C659636" w14:textId="77777777" w:rsidR="00AE006F" w:rsidRPr="00D67FCF" w:rsidRDefault="00AE006F" w:rsidP="007E4093">
      <w:p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u w:val="single"/>
          <w:lang w:eastAsia="cs-CZ"/>
        </w:rPr>
      </w:pPr>
    </w:p>
    <w:p w14:paraId="20405FBA" w14:textId="77777777" w:rsidR="00AE006F" w:rsidRPr="00D67FCF" w:rsidRDefault="00AE006F" w:rsidP="007E4093">
      <w:pPr>
        <w:shd w:val="clear" w:color="auto" w:fill="FFFFFF"/>
        <w:spacing w:after="0" w:line="240" w:lineRule="auto"/>
        <w:rPr>
          <w:rFonts w:eastAsia="Times New Roman" w:cs="Helvetica"/>
          <w:i/>
          <w:color w:val="444444"/>
          <w:sz w:val="27"/>
          <w:szCs w:val="27"/>
          <w:u w:val="single"/>
          <w:lang w:eastAsia="cs-CZ"/>
        </w:rPr>
      </w:pPr>
      <w:r w:rsidRPr="00D67FCF">
        <w:rPr>
          <w:rFonts w:eastAsia="Times New Roman" w:cs="Helvetica"/>
          <w:i/>
          <w:color w:val="444444"/>
          <w:sz w:val="27"/>
          <w:szCs w:val="27"/>
          <w:u w:val="single"/>
          <w:lang w:eastAsia="cs-CZ"/>
        </w:rPr>
        <w:t>Specifikace požadavků:</w:t>
      </w:r>
    </w:p>
    <w:p w14:paraId="60A513CC" w14:textId="77777777" w:rsidR="00AE006F" w:rsidRPr="00D67FCF" w:rsidRDefault="00AE006F" w:rsidP="007E4093">
      <w:p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</w:p>
    <w:p w14:paraId="37F55FE9" w14:textId="77777777" w:rsidR="00AE006F" w:rsidRPr="00D67FCF" w:rsidRDefault="002448E1" w:rsidP="007E40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  <w:r>
        <w:rPr>
          <w:rFonts w:eastAsia="Times New Roman" w:cs="Helvetica"/>
          <w:b/>
          <w:bCs/>
          <w:color w:val="444444"/>
          <w:sz w:val="27"/>
          <w:szCs w:val="27"/>
          <w:lang w:eastAsia="cs-CZ"/>
        </w:rPr>
        <w:t>Kamerový</w:t>
      </w:r>
      <w:r w:rsidR="00BE2174">
        <w:rPr>
          <w:rFonts w:eastAsia="Times New Roman" w:cs="Helvetica"/>
          <w:b/>
          <w:bCs/>
          <w:color w:val="444444"/>
          <w:sz w:val="27"/>
          <w:szCs w:val="27"/>
          <w:lang w:eastAsia="cs-CZ"/>
        </w:rPr>
        <w:t xml:space="preserve"> </w:t>
      </w:r>
      <w:r w:rsidR="006503B4">
        <w:rPr>
          <w:rFonts w:eastAsia="Times New Roman" w:cs="Helvetica"/>
          <w:b/>
          <w:bCs/>
          <w:color w:val="444444"/>
          <w:sz w:val="27"/>
          <w:szCs w:val="27"/>
          <w:lang w:eastAsia="cs-CZ"/>
        </w:rPr>
        <w:t xml:space="preserve">systém </w:t>
      </w:r>
      <w:r w:rsidR="00A37371">
        <w:rPr>
          <w:rFonts w:eastAsia="Times New Roman" w:cs="Helvetica"/>
          <w:b/>
          <w:bCs/>
          <w:color w:val="444444"/>
          <w:sz w:val="27"/>
          <w:szCs w:val="27"/>
          <w:lang w:eastAsia="cs-CZ"/>
        </w:rPr>
        <w:t xml:space="preserve">pro dům </w:t>
      </w:r>
      <w:r w:rsidR="006503B4">
        <w:rPr>
          <w:rFonts w:eastAsia="Times New Roman" w:cs="Helvetica"/>
          <w:b/>
          <w:bCs/>
          <w:color w:val="444444"/>
          <w:sz w:val="27"/>
          <w:szCs w:val="27"/>
          <w:lang w:eastAsia="cs-CZ"/>
        </w:rPr>
        <w:t>obecně:</w:t>
      </w:r>
    </w:p>
    <w:p w14:paraId="5B6D4F93" w14:textId="77777777" w:rsidR="00177831" w:rsidRDefault="00177831" w:rsidP="00AF026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  <w:r>
        <w:rPr>
          <w:rFonts w:eastAsia="Times New Roman" w:cs="Helvetica"/>
          <w:color w:val="444444"/>
          <w:sz w:val="27"/>
          <w:szCs w:val="27"/>
          <w:lang w:eastAsia="cs-CZ"/>
        </w:rPr>
        <w:t>Bytový dům o celkovém počtu 237 bytových jednotek:</w:t>
      </w:r>
    </w:p>
    <w:p w14:paraId="13A0E56E" w14:textId="7195E3E0" w:rsidR="00177831" w:rsidRPr="00037C8C" w:rsidRDefault="00177831" w:rsidP="00D64D73">
      <w:pPr>
        <w:pStyle w:val="Odstavecseseznamem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  <w:r w:rsidRPr="00037C8C">
        <w:rPr>
          <w:rFonts w:eastAsia="Times New Roman" w:cs="Helvetica"/>
          <w:color w:val="444444"/>
          <w:sz w:val="27"/>
          <w:szCs w:val="27"/>
          <w:lang w:eastAsia="cs-CZ"/>
        </w:rPr>
        <w:t xml:space="preserve">1. zóna </w:t>
      </w:r>
      <w:r w:rsidR="00037C8C" w:rsidRPr="00037C8C">
        <w:rPr>
          <w:rFonts w:eastAsia="Times New Roman" w:cs="Helvetica"/>
          <w:color w:val="444444"/>
          <w:sz w:val="27"/>
          <w:szCs w:val="27"/>
          <w:lang w:eastAsia="cs-CZ"/>
        </w:rPr>
        <w:t>–</w:t>
      </w:r>
      <w:r w:rsidRPr="00037C8C">
        <w:rPr>
          <w:rFonts w:eastAsia="Times New Roman" w:cs="Helvetica"/>
          <w:color w:val="444444"/>
          <w:sz w:val="27"/>
          <w:szCs w:val="27"/>
          <w:lang w:eastAsia="cs-CZ"/>
        </w:rPr>
        <w:t xml:space="preserve"> </w:t>
      </w:r>
      <w:r w:rsidR="00037C8C" w:rsidRPr="00037C8C">
        <w:rPr>
          <w:rFonts w:eastAsia="Times New Roman" w:cs="Helvetica"/>
          <w:color w:val="444444"/>
          <w:sz w:val="27"/>
          <w:szCs w:val="27"/>
          <w:lang w:eastAsia="cs-CZ"/>
        </w:rPr>
        <w:t xml:space="preserve">prostor výstupu z garážové jednotky do prostoru domu </w:t>
      </w:r>
      <w:r w:rsidR="006503B4" w:rsidRPr="00037C8C">
        <w:rPr>
          <w:rFonts w:eastAsia="Times New Roman" w:cs="Helvetica"/>
          <w:color w:val="444444"/>
          <w:sz w:val="27"/>
          <w:szCs w:val="27"/>
          <w:lang w:eastAsia="cs-CZ"/>
        </w:rPr>
        <w:t>(1. a 2. PP u všech vchodů)</w:t>
      </w:r>
      <w:r w:rsidR="00037C8C">
        <w:rPr>
          <w:rFonts w:eastAsia="Times New Roman" w:cs="Helvetica"/>
          <w:color w:val="444444"/>
          <w:sz w:val="27"/>
          <w:szCs w:val="27"/>
          <w:lang w:eastAsia="cs-CZ"/>
        </w:rPr>
        <w:t xml:space="preserve"> – celkem 6 kamer</w:t>
      </w:r>
    </w:p>
    <w:p w14:paraId="1E8E56EC" w14:textId="63169F87" w:rsidR="000D38C3" w:rsidRDefault="00037C8C" w:rsidP="00F84850">
      <w:pPr>
        <w:pStyle w:val="Odstavecseseznamem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  <w:r>
        <w:rPr>
          <w:rFonts w:eastAsia="Times New Roman" w:cs="Helvetica"/>
          <w:color w:val="444444"/>
          <w:sz w:val="27"/>
          <w:szCs w:val="27"/>
          <w:lang w:eastAsia="cs-CZ"/>
        </w:rPr>
        <w:t>2</w:t>
      </w:r>
      <w:r w:rsidR="00177831">
        <w:rPr>
          <w:rFonts w:eastAsia="Times New Roman" w:cs="Helvetica"/>
          <w:color w:val="444444"/>
          <w:sz w:val="27"/>
          <w:szCs w:val="27"/>
          <w:lang w:eastAsia="cs-CZ"/>
        </w:rPr>
        <w:t xml:space="preserve">. zóna </w:t>
      </w:r>
      <w:r>
        <w:rPr>
          <w:rFonts w:eastAsia="Times New Roman" w:cs="Helvetica"/>
          <w:color w:val="444444"/>
          <w:sz w:val="27"/>
          <w:szCs w:val="27"/>
          <w:lang w:eastAsia="cs-CZ"/>
        </w:rPr>
        <w:t>–</w:t>
      </w:r>
      <w:r w:rsidR="007E4093" w:rsidRPr="00177831">
        <w:rPr>
          <w:rFonts w:eastAsia="Times New Roman" w:cs="Helvetica"/>
          <w:color w:val="444444"/>
          <w:sz w:val="27"/>
          <w:szCs w:val="27"/>
          <w:lang w:eastAsia="cs-CZ"/>
        </w:rPr>
        <w:t xml:space="preserve"> </w:t>
      </w:r>
      <w:r>
        <w:rPr>
          <w:rFonts w:eastAsia="Times New Roman" w:cs="Helvetica"/>
          <w:color w:val="444444"/>
          <w:sz w:val="27"/>
          <w:szCs w:val="27"/>
          <w:lang w:eastAsia="cs-CZ"/>
        </w:rPr>
        <w:t>hlavní chodba – hala (</w:t>
      </w:r>
      <w:proofErr w:type="gramStart"/>
      <w:r>
        <w:rPr>
          <w:rFonts w:eastAsia="Times New Roman" w:cs="Helvetica"/>
          <w:color w:val="444444"/>
          <w:sz w:val="27"/>
          <w:szCs w:val="27"/>
          <w:lang w:eastAsia="cs-CZ"/>
        </w:rPr>
        <w:t>1-6NP</w:t>
      </w:r>
      <w:proofErr w:type="gramEnd"/>
      <w:r>
        <w:rPr>
          <w:rFonts w:eastAsia="Times New Roman" w:cs="Helvetica"/>
          <w:color w:val="444444"/>
          <w:sz w:val="27"/>
          <w:szCs w:val="27"/>
          <w:lang w:eastAsia="cs-CZ"/>
        </w:rPr>
        <w:t xml:space="preserve"> u všech vchodů) – celkem 18 kamer</w:t>
      </w:r>
    </w:p>
    <w:p w14:paraId="55A96AC8" w14:textId="77777777" w:rsidR="00F84850" w:rsidRPr="000D38C3" w:rsidRDefault="00F84850" w:rsidP="00F84850">
      <w:pPr>
        <w:pStyle w:val="Odstavecseseznamem"/>
        <w:shd w:val="clear" w:color="auto" w:fill="FFFFFF"/>
        <w:spacing w:after="0" w:line="240" w:lineRule="auto"/>
        <w:ind w:left="2160"/>
        <w:rPr>
          <w:rFonts w:eastAsia="Times New Roman" w:cs="Helvetica"/>
          <w:color w:val="444444"/>
          <w:sz w:val="27"/>
          <w:szCs w:val="27"/>
          <w:lang w:eastAsia="cs-CZ"/>
        </w:rPr>
      </w:pPr>
    </w:p>
    <w:p w14:paraId="5F726CB2" w14:textId="57303BEC" w:rsidR="00E54263" w:rsidRDefault="00AE006F" w:rsidP="00AF026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  <w:r w:rsidRPr="007E4093">
        <w:rPr>
          <w:rFonts w:eastAsia="Times New Roman" w:cs="Helvetica"/>
          <w:color w:val="444444"/>
          <w:sz w:val="27"/>
          <w:szCs w:val="27"/>
          <w:lang w:eastAsia="cs-CZ"/>
        </w:rPr>
        <w:t>d</w:t>
      </w:r>
      <w:r w:rsidR="00E95F28" w:rsidRPr="007E4093">
        <w:rPr>
          <w:rFonts w:eastAsia="Times New Roman" w:cs="Helvetica"/>
          <w:color w:val="444444"/>
          <w:sz w:val="27"/>
          <w:szCs w:val="27"/>
          <w:lang w:eastAsia="cs-CZ"/>
        </w:rPr>
        <w:t>odávka zahrnuje</w:t>
      </w:r>
      <w:r w:rsidR="00177831">
        <w:rPr>
          <w:rFonts w:eastAsia="Times New Roman" w:cs="Helvetica"/>
          <w:color w:val="444444"/>
          <w:sz w:val="27"/>
          <w:szCs w:val="27"/>
          <w:lang w:eastAsia="cs-CZ"/>
        </w:rPr>
        <w:t xml:space="preserve"> kompletní </w:t>
      </w:r>
      <w:r w:rsidRPr="007E4093">
        <w:rPr>
          <w:rFonts w:eastAsia="Times New Roman" w:cs="Helvetica"/>
          <w:color w:val="444444"/>
          <w:sz w:val="27"/>
          <w:szCs w:val="27"/>
          <w:lang w:eastAsia="cs-CZ"/>
        </w:rPr>
        <w:t>dodávku</w:t>
      </w:r>
      <w:r w:rsidR="00177831">
        <w:rPr>
          <w:rFonts w:eastAsia="Times New Roman" w:cs="Helvetica"/>
          <w:color w:val="444444"/>
          <w:sz w:val="27"/>
          <w:szCs w:val="27"/>
          <w:lang w:eastAsia="cs-CZ"/>
        </w:rPr>
        <w:t xml:space="preserve"> a montáž zařízení včetně </w:t>
      </w:r>
      <w:r w:rsidR="00A37371">
        <w:rPr>
          <w:rFonts w:eastAsia="Times New Roman" w:cs="Helvetica"/>
          <w:color w:val="444444"/>
          <w:sz w:val="27"/>
          <w:szCs w:val="27"/>
          <w:lang w:eastAsia="cs-CZ"/>
        </w:rPr>
        <w:t>SW</w:t>
      </w:r>
      <w:r w:rsidR="00DA07DC">
        <w:rPr>
          <w:rFonts w:eastAsia="Times New Roman" w:cs="Helvetica"/>
          <w:color w:val="444444"/>
          <w:sz w:val="27"/>
          <w:szCs w:val="27"/>
          <w:lang w:eastAsia="cs-CZ"/>
        </w:rPr>
        <w:t xml:space="preserve"> (popř. využití stávajícího SW)</w:t>
      </w:r>
      <w:r w:rsidR="00A37371">
        <w:rPr>
          <w:rFonts w:eastAsia="Times New Roman" w:cs="Helvetica"/>
          <w:color w:val="444444"/>
          <w:sz w:val="27"/>
          <w:szCs w:val="27"/>
          <w:lang w:eastAsia="cs-CZ"/>
        </w:rPr>
        <w:t xml:space="preserve">, </w:t>
      </w:r>
      <w:r w:rsidR="00177831">
        <w:rPr>
          <w:rFonts w:eastAsia="Times New Roman" w:cs="Helvetica"/>
          <w:color w:val="444444"/>
          <w:sz w:val="27"/>
          <w:szCs w:val="27"/>
          <w:lang w:eastAsia="cs-CZ"/>
        </w:rPr>
        <w:t xml:space="preserve">dopravy a ostatních nákladů nutných k dokončení funkčního </w:t>
      </w:r>
      <w:r w:rsidR="002448E1">
        <w:rPr>
          <w:rFonts w:eastAsia="Times New Roman" w:cs="Helvetica"/>
          <w:color w:val="444444"/>
          <w:sz w:val="27"/>
          <w:szCs w:val="27"/>
          <w:lang w:eastAsia="cs-CZ"/>
        </w:rPr>
        <w:t>kamerového</w:t>
      </w:r>
      <w:r w:rsidR="00177831">
        <w:rPr>
          <w:rFonts w:eastAsia="Times New Roman" w:cs="Helvetica"/>
          <w:color w:val="444444"/>
          <w:sz w:val="27"/>
          <w:szCs w:val="27"/>
          <w:lang w:eastAsia="cs-CZ"/>
        </w:rPr>
        <w:t xml:space="preserve"> systému.</w:t>
      </w:r>
    </w:p>
    <w:p w14:paraId="43C0D409" w14:textId="77777777" w:rsidR="00856030" w:rsidRDefault="00856030" w:rsidP="00856030">
      <w:pPr>
        <w:shd w:val="clear" w:color="auto" w:fill="FFFFFF"/>
        <w:spacing w:after="0" w:line="240" w:lineRule="auto"/>
        <w:ind w:left="1440"/>
        <w:rPr>
          <w:rFonts w:eastAsia="Times New Roman" w:cs="Helvetica"/>
          <w:color w:val="444444"/>
          <w:sz w:val="27"/>
          <w:szCs w:val="27"/>
          <w:lang w:eastAsia="cs-CZ"/>
        </w:rPr>
      </w:pPr>
    </w:p>
    <w:p w14:paraId="57934246" w14:textId="77777777" w:rsidR="00177831" w:rsidRPr="006503B4" w:rsidRDefault="00177831" w:rsidP="006503B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  <w:b/>
          <w:color w:val="444444"/>
          <w:sz w:val="27"/>
          <w:szCs w:val="27"/>
          <w:lang w:eastAsia="cs-CZ"/>
        </w:rPr>
      </w:pPr>
      <w:r w:rsidRPr="006503B4">
        <w:rPr>
          <w:rFonts w:eastAsia="Times New Roman" w:cs="Helvetica"/>
          <w:b/>
          <w:color w:val="444444"/>
          <w:sz w:val="27"/>
          <w:szCs w:val="27"/>
          <w:lang w:eastAsia="cs-CZ"/>
        </w:rPr>
        <w:t>Detaily poptávky:</w:t>
      </w:r>
    </w:p>
    <w:p w14:paraId="47624B93" w14:textId="417DB105" w:rsidR="007C4238" w:rsidRDefault="006503B4" w:rsidP="007C423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  <w:r>
        <w:rPr>
          <w:rFonts w:eastAsia="Times New Roman" w:cs="Helvetica"/>
          <w:color w:val="444444"/>
          <w:sz w:val="27"/>
          <w:szCs w:val="27"/>
          <w:lang w:eastAsia="cs-CZ"/>
        </w:rPr>
        <w:t>M</w:t>
      </w:r>
      <w:r w:rsidR="00177831">
        <w:rPr>
          <w:rFonts w:eastAsia="Times New Roman" w:cs="Helvetica"/>
          <w:color w:val="444444"/>
          <w:sz w:val="27"/>
          <w:szCs w:val="27"/>
          <w:lang w:eastAsia="cs-CZ"/>
        </w:rPr>
        <w:t>ontáž bude provedena</w:t>
      </w:r>
      <w:r w:rsidR="00E54263" w:rsidRPr="00D67FCF">
        <w:rPr>
          <w:rFonts w:eastAsia="Times New Roman" w:cs="Helvetica"/>
          <w:color w:val="444444"/>
          <w:sz w:val="27"/>
          <w:szCs w:val="27"/>
          <w:lang w:eastAsia="cs-CZ"/>
        </w:rPr>
        <w:t xml:space="preserve"> </w:t>
      </w:r>
      <w:r w:rsidR="00AA1892">
        <w:rPr>
          <w:rFonts w:eastAsia="Times New Roman" w:cs="Helvetica"/>
          <w:color w:val="444444"/>
          <w:sz w:val="27"/>
          <w:szCs w:val="27"/>
          <w:lang w:eastAsia="cs-CZ"/>
        </w:rPr>
        <w:t>bez</w:t>
      </w:r>
      <w:r w:rsidR="00AA1892" w:rsidRPr="00D67FCF">
        <w:rPr>
          <w:rFonts w:eastAsia="Times New Roman" w:cs="Helvetica"/>
          <w:color w:val="444444"/>
          <w:sz w:val="27"/>
          <w:szCs w:val="27"/>
          <w:lang w:eastAsia="cs-CZ"/>
        </w:rPr>
        <w:t xml:space="preserve"> lištovým</w:t>
      </w:r>
      <w:r w:rsidR="00E95F28" w:rsidRPr="00D67FCF">
        <w:rPr>
          <w:rFonts w:eastAsia="Times New Roman" w:cs="Helvetica"/>
          <w:color w:val="444444"/>
          <w:sz w:val="27"/>
          <w:szCs w:val="27"/>
          <w:lang w:eastAsia="cs-CZ"/>
        </w:rPr>
        <w:t xml:space="preserve"> </w:t>
      </w:r>
      <w:r w:rsidR="00177831">
        <w:rPr>
          <w:rFonts w:eastAsia="Times New Roman" w:cs="Helvetica"/>
          <w:color w:val="444444"/>
          <w:sz w:val="27"/>
          <w:szCs w:val="27"/>
          <w:lang w:eastAsia="cs-CZ"/>
        </w:rPr>
        <w:t>systémem vedení kabeláže</w:t>
      </w:r>
    </w:p>
    <w:p w14:paraId="20FA1F92" w14:textId="77777777" w:rsidR="00307638" w:rsidRDefault="002448E1" w:rsidP="007E409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  <w:r>
        <w:rPr>
          <w:rFonts w:eastAsia="Times New Roman" w:cs="Helvetica"/>
          <w:color w:val="444444"/>
          <w:sz w:val="27"/>
          <w:szCs w:val="27"/>
          <w:lang w:eastAsia="cs-CZ"/>
        </w:rPr>
        <w:t>Kamerový</w:t>
      </w:r>
      <w:r w:rsidR="00177831">
        <w:rPr>
          <w:rFonts w:eastAsia="Times New Roman" w:cs="Helvetica"/>
          <w:color w:val="444444"/>
          <w:sz w:val="27"/>
          <w:szCs w:val="27"/>
          <w:lang w:eastAsia="cs-CZ"/>
        </w:rPr>
        <w:t xml:space="preserve"> systém bude po kompletní instalaci v úplné správě zadavatele/objednatele</w:t>
      </w:r>
      <w:r w:rsidR="002A1FAD">
        <w:rPr>
          <w:rFonts w:eastAsia="Times New Roman" w:cs="Helvetica"/>
          <w:color w:val="444444"/>
          <w:sz w:val="27"/>
          <w:szCs w:val="27"/>
          <w:lang w:eastAsia="cs-CZ"/>
        </w:rPr>
        <w:t xml:space="preserve">, ovladatelný přes PC objednatele, včetně </w:t>
      </w:r>
      <w:r w:rsidR="00A37371">
        <w:rPr>
          <w:rFonts w:eastAsia="Times New Roman" w:cs="Helvetica"/>
          <w:color w:val="444444"/>
          <w:sz w:val="27"/>
          <w:szCs w:val="27"/>
          <w:lang w:eastAsia="cs-CZ"/>
        </w:rPr>
        <w:t xml:space="preserve">kompletní možnosti </w:t>
      </w:r>
      <w:r>
        <w:rPr>
          <w:rFonts w:eastAsia="Times New Roman" w:cs="Helvetica"/>
          <w:color w:val="444444"/>
          <w:sz w:val="27"/>
          <w:szCs w:val="27"/>
          <w:lang w:eastAsia="cs-CZ"/>
        </w:rPr>
        <w:t>jednoduchého dohledání bezpečnostního incidentu</w:t>
      </w:r>
      <w:r w:rsidR="00A37371">
        <w:rPr>
          <w:rFonts w:eastAsia="Times New Roman" w:cs="Helvetica"/>
          <w:color w:val="444444"/>
          <w:sz w:val="27"/>
          <w:szCs w:val="27"/>
          <w:lang w:eastAsia="cs-CZ"/>
        </w:rPr>
        <w:t xml:space="preserve"> pomoci SW</w:t>
      </w:r>
      <w:r w:rsidR="00177831">
        <w:rPr>
          <w:rFonts w:eastAsia="Times New Roman" w:cs="Helvetica"/>
          <w:color w:val="444444"/>
          <w:sz w:val="27"/>
          <w:szCs w:val="27"/>
          <w:lang w:eastAsia="cs-CZ"/>
        </w:rPr>
        <w:t>.</w:t>
      </w:r>
    </w:p>
    <w:p w14:paraId="3699DD5C" w14:textId="77777777" w:rsidR="008F0916" w:rsidRDefault="00D45104" w:rsidP="007E409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  <w:r>
        <w:rPr>
          <w:rFonts w:eastAsia="Times New Roman" w:cs="Helvetica"/>
          <w:color w:val="444444"/>
          <w:sz w:val="27"/>
          <w:szCs w:val="27"/>
          <w:lang w:eastAsia="cs-CZ"/>
        </w:rPr>
        <w:t>S</w:t>
      </w:r>
      <w:r w:rsidR="008F0916">
        <w:rPr>
          <w:rFonts w:eastAsia="Times New Roman" w:cs="Helvetica"/>
          <w:color w:val="444444"/>
          <w:sz w:val="27"/>
          <w:szCs w:val="27"/>
          <w:lang w:eastAsia="cs-CZ"/>
        </w:rPr>
        <w:t xml:space="preserve">ystém by měl </w:t>
      </w:r>
      <w:r>
        <w:rPr>
          <w:rFonts w:eastAsia="Times New Roman" w:cs="Helvetica"/>
          <w:color w:val="444444"/>
          <w:sz w:val="27"/>
          <w:szCs w:val="27"/>
          <w:lang w:eastAsia="cs-CZ"/>
        </w:rPr>
        <w:t xml:space="preserve">být zálohovaný pomocí </w:t>
      </w:r>
      <w:r w:rsidR="008F0916">
        <w:rPr>
          <w:rFonts w:eastAsia="Times New Roman" w:cs="Helvetica"/>
          <w:color w:val="444444"/>
          <w:sz w:val="27"/>
          <w:szCs w:val="27"/>
          <w:lang w:eastAsia="cs-CZ"/>
        </w:rPr>
        <w:t xml:space="preserve">bezúdržbového akumulátoru tak, aby zajistil řádnou funkci i při mnohahodinovém </w:t>
      </w:r>
      <w:r w:rsidR="00307638">
        <w:rPr>
          <w:rFonts w:eastAsia="Times New Roman" w:cs="Helvetica"/>
          <w:color w:val="444444"/>
          <w:sz w:val="27"/>
          <w:szCs w:val="27"/>
          <w:lang w:eastAsia="cs-CZ"/>
        </w:rPr>
        <w:t xml:space="preserve">(min. 12 hod.) </w:t>
      </w:r>
      <w:r w:rsidR="008F0916">
        <w:rPr>
          <w:rFonts w:eastAsia="Times New Roman" w:cs="Helvetica"/>
          <w:color w:val="444444"/>
          <w:sz w:val="27"/>
          <w:szCs w:val="27"/>
          <w:lang w:eastAsia="cs-CZ"/>
        </w:rPr>
        <w:t>výpadku sítě.</w:t>
      </w:r>
    </w:p>
    <w:p w14:paraId="47CDEA8A" w14:textId="77777777" w:rsidR="00E77B82" w:rsidRPr="00D67FCF" w:rsidRDefault="00E77B82" w:rsidP="007E409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  <w:r>
        <w:rPr>
          <w:rFonts w:eastAsia="Times New Roman" w:cs="Helvetica"/>
          <w:color w:val="444444"/>
          <w:sz w:val="27"/>
          <w:szCs w:val="27"/>
          <w:lang w:eastAsia="cs-CZ"/>
        </w:rPr>
        <w:t>Systém umožní uchovat záznam 14 dnů</w:t>
      </w:r>
    </w:p>
    <w:p w14:paraId="41AB7AFD" w14:textId="77777777" w:rsidR="00350866" w:rsidRDefault="004F67BD" w:rsidP="007E409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  <w:r>
        <w:rPr>
          <w:rFonts w:eastAsia="Times New Roman" w:cs="Helvetica"/>
          <w:color w:val="444444"/>
          <w:sz w:val="27"/>
          <w:szCs w:val="27"/>
          <w:lang w:eastAsia="cs-CZ"/>
        </w:rPr>
        <w:t>Možnost rozšíření systému, pro případ, že by se v budoucnu objednatel rozhodl pro rozšíření o nové zóny</w:t>
      </w:r>
      <w:r w:rsidR="00A51D1C">
        <w:rPr>
          <w:rFonts w:eastAsia="Times New Roman" w:cs="Helvetica"/>
          <w:color w:val="444444"/>
          <w:sz w:val="27"/>
          <w:szCs w:val="27"/>
          <w:lang w:eastAsia="cs-CZ"/>
        </w:rPr>
        <w:t>/</w:t>
      </w:r>
      <w:r w:rsidR="002448E1">
        <w:rPr>
          <w:rFonts w:eastAsia="Times New Roman" w:cs="Helvetica"/>
          <w:color w:val="444444"/>
          <w:sz w:val="27"/>
          <w:szCs w:val="27"/>
          <w:lang w:eastAsia="cs-CZ"/>
        </w:rPr>
        <w:t>další kamery.</w:t>
      </w:r>
    </w:p>
    <w:p w14:paraId="6A9A00FE" w14:textId="0D2EEA25" w:rsidR="00A51D1C" w:rsidRPr="004562F7" w:rsidRDefault="00A51D1C" w:rsidP="00A51D1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  <w:r>
        <w:rPr>
          <w:rFonts w:eastAsia="Times New Roman" w:cs="Helvetica"/>
          <w:color w:val="444444"/>
          <w:sz w:val="27"/>
          <w:szCs w:val="27"/>
          <w:lang w:eastAsia="cs-CZ"/>
        </w:rPr>
        <w:t>Navržení možností typu kamer</w:t>
      </w:r>
      <w:r w:rsidR="004562F7">
        <w:rPr>
          <w:rFonts w:eastAsia="Times New Roman" w:cs="Helvetica"/>
          <w:color w:val="444444"/>
          <w:sz w:val="27"/>
          <w:szCs w:val="27"/>
          <w:lang w:eastAsia="cs-CZ"/>
        </w:rPr>
        <w:t xml:space="preserve">, požadované minimum dodaných </w:t>
      </w:r>
      <w:proofErr w:type="spellStart"/>
      <w:r w:rsidR="004562F7">
        <w:rPr>
          <w:rFonts w:eastAsia="Times New Roman" w:cs="Helvetica"/>
          <w:color w:val="444444"/>
          <w:sz w:val="27"/>
          <w:szCs w:val="27"/>
          <w:lang w:eastAsia="cs-CZ"/>
        </w:rPr>
        <w:t>kaměr</w:t>
      </w:r>
      <w:proofErr w:type="spellEnd"/>
      <w:r w:rsidR="004562F7">
        <w:rPr>
          <w:rFonts w:eastAsia="Times New Roman" w:cs="Helvetica"/>
          <w:color w:val="444444"/>
          <w:sz w:val="27"/>
          <w:szCs w:val="27"/>
          <w:lang w:eastAsia="cs-CZ"/>
        </w:rPr>
        <w:t xml:space="preserve"> </w:t>
      </w:r>
      <w:r w:rsidR="004562F7" w:rsidRPr="004562F7">
        <w:rPr>
          <w:rFonts w:eastAsia="Times New Roman" w:cs="Helvetica"/>
          <w:color w:val="444444"/>
          <w:sz w:val="27"/>
          <w:szCs w:val="27"/>
          <w:lang w:eastAsia="cs-CZ"/>
        </w:rPr>
        <w:t xml:space="preserve">„IP </w:t>
      </w:r>
      <w:proofErr w:type="spellStart"/>
      <w:r w:rsidR="004562F7" w:rsidRPr="004562F7">
        <w:rPr>
          <w:rFonts w:eastAsia="Times New Roman" w:cs="Helvetica"/>
          <w:color w:val="444444"/>
          <w:sz w:val="27"/>
          <w:szCs w:val="27"/>
          <w:lang w:eastAsia="cs-CZ"/>
        </w:rPr>
        <w:t>bullet</w:t>
      </w:r>
      <w:proofErr w:type="spellEnd"/>
      <w:r w:rsidR="004562F7" w:rsidRPr="004562F7">
        <w:rPr>
          <w:rFonts w:eastAsia="Times New Roman" w:cs="Helvetica"/>
          <w:color w:val="444444"/>
          <w:sz w:val="27"/>
          <w:szCs w:val="27"/>
          <w:lang w:eastAsia="cs-CZ"/>
        </w:rPr>
        <w:t xml:space="preserve"> kamera, </w:t>
      </w:r>
      <w:r w:rsidR="004562F7" w:rsidRPr="002E3472">
        <w:rPr>
          <w:rFonts w:eastAsia="Times New Roman" w:cs="Helvetica"/>
          <w:color w:val="444444"/>
          <w:sz w:val="27"/>
          <w:szCs w:val="27"/>
          <w:lang w:eastAsia="cs-CZ"/>
        </w:rPr>
        <w:t xml:space="preserve">TD/N, HD </w:t>
      </w:r>
      <w:proofErr w:type="gramStart"/>
      <w:r w:rsidR="00ED49B8" w:rsidRPr="002E3472">
        <w:rPr>
          <w:rFonts w:eastAsia="Times New Roman" w:cs="Helvetica"/>
          <w:color w:val="444444"/>
          <w:sz w:val="27"/>
          <w:szCs w:val="27"/>
          <w:lang w:eastAsia="cs-CZ"/>
        </w:rPr>
        <w:t>1080</w:t>
      </w:r>
      <w:r w:rsidR="004562F7" w:rsidRPr="002E3472">
        <w:rPr>
          <w:rFonts w:eastAsia="Times New Roman" w:cs="Helvetica"/>
          <w:color w:val="444444"/>
          <w:sz w:val="27"/>
          <w:szCs w:val="27"/>
          <w:lang w:eastAsia="cs-CZ"/>
        </w:rPr>
        <w:t>p</w:t>
      </w:r>
      <w:proofErr w:type="gramEnd"/>
      <w:r w:rsidR="004562F7" w:rsidRPr="002E3472">
        <w:rPr>
          <w:rFonts w:eastAsia="Times New Roman" w:cs="Helvetica"/>
          <w:color w:val="444444"/>
          <w:sz w:val="27"/>
          <w:szCs w:val="27"/>
          <w:lang w:eastAsia="cs-CZ"/>
        </w:rPr>
        <w:t xml:space="preserve">, </w:t>
      </w:r>
      <w:r w:rsidR="00ED49B8" w:rsidRPr="002E3472">
        <w:rPr>
          <w:rFonts w:eastAsia="Times New Roman" w:cs="Helvetica"/>
          <w:color w:val="444444"/>
          <w:sz w:val="27"/>
          <w:szCs w:val="27"/>
          <w:lang w:eastAsia="cs-CZ"/>
        </w:rPr>
        <w:t>2</w:t>
      </w:r>
      <w:r w:rsidR="004562F7" w:rsidRPr="002E3472">
        <w:rPr>
          <w:rFonts w:eastAsia="Times New Roman" w:cs="Helvetica"/>
          <w:color w:val="444444"/>
          <w:sz w:val="27"/>
          <w:szCs w:val="27"/>
          <w:lang w:eastAsia="cs-CZ"/>
        </w:rPr>
        <w:t>MP, f=</w:t>
      </w:r>
      <w:r w:rsidR="00ED49B8" w:rsidRPr="002E3472">
        <w:rPr>
          <w:rFonts w:eastAsia="Times New Roman" w:cs="Helvetica"/>
          <w:color w:val="444444"/>
          <w:sz w:val="27"/>
          <w:szCs w:val="27"/>
          <w:lang w:eastAsia="cs-CZ"/>
        </w:rPr>
        <w:t>2,8-12</w:t>
      </w:r>
      <w:r w:rsidR="004562F7" w:rsidRPr="002E3472">
        <w:rPr>
          <w:rFonts w:eastAsia="Times New Roman" w:cs="Helvetica"/>
          <w:color w:val="444444"/>
          <w:sz w:val="27"/>
          <w:szCs w:val="27"/>
          <w:lang w:eastAsia="cs-CZ"/>
        </w:rPr>
        <w:t>mm, DWDR, IR přísvit 30m, IP66“</w:t>
      </w:r>
    </w:p>
    <w:p w14:paraId="3124FC3F" w14:textId="36F8D08A" w:rsidR="00A51D1C" w:rsidRDefault="00A51D1C" w:rsidP="00A51D1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  <w:r w:rsidRPr="00304A0D">
        <w:rPr>
          <w:rFonts w:eastAsia="Times New Roman" w:cs="Helvetica"/>
          <w:color w:val="444444"/>
          <w:sz w:val="27"/>
          <w:szCs w:val="27"/>
          <w:lang w:eastAsia="cs-CZ"/>
        </w:rPr>
        <w:t>Navržené řešení nesmí byt v rozporu s</w:t>
      </w:r>
      <w:r w:rsidR="003C5D73">
        <w:rPr>
          <w:rFonts w:eastAsia="Times New Roman" w:cs="Helvetica"/>
          <w:color w:val="444444"/>
          <w:sz w:val="27"/>
          <w:szCs w:val="27"/>
          <w:lang w:eastAsia="cs-CZ"/>
        </w:rPr>
        <w:t> </w:t>
      </w:r>
      <w:r w:rsidRPr="004562F7">
        <w:rPr>
          <w:rFonts w:eastAsia="Times New Roman" w:cs="Helvetica"/>
          <w:color w:val="444444"/>
          <w:sz w:val="27"/>
          <w:szCs w:val="27"/>
          <w:lang w:eastAsia="cs-CZ"/>
        </w:rPr>
        <w:t>legislativou</w:t>
      </w:r>
    </w:p>
    <w:p w14:paraId="40906D36" w14:textId="77777777" w:rsidR="003C5D73" w:rsidRDefault="003C5D73" w:rsidP="003C5D73">
      <w:p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</w:p>
    <w:p w14:paraId="4B1E2D2E" w14:textId="7480D5FD" w:rsidR="003C5D73" w:rsidRPr="00A51D1C" w:rsidRDefault="003C5D73" w:rsidP="003C5D73">
      <w:p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  <w:r>
        <w:rPr>
          <w:rFonts w:eastAsia="Times New Roman" w:cs="Helvetica"/>
          <w:color w:val="444444"/>
          <w:sz w:val="27"/>
          <w:szCs w:val="27"/>
          <w:lang w:eastAsia="cs-CZ"/>
        </w:rPr>
        <w:t>Na BD Kytlická 862 – je již jeden kamerový systém instalován. Výbor se nebrání ani rozšíření stávajícího řešení</w:t>
      </w:r>
      <w:r w:rsidR="00DA07DC">
        <w:rPr>
          <w:rFonts w:eastAsia="Times New Roman" w:cs="Helvetica"/>
          <w:color w:val="444444"/>
          <w:sz w:val="27"/>
          <w:szCs w:val="27"/>
          <w:lang w:eastAsia="cs-CZ"/>
        </w:rPr>
        <w:t xml:space="preserve">; </w:t>
      </w:r>
      <w:r>
        <w:rPr>
          <w:rFonts w:eastAsia="Times New Roman" w:cs="Helvetica"/>
          <w:color w:val="444444"/>
          <w:sz w:val="27"/>
          <w:szCs w:val="27"/>
          <w:lang w:eastAsia="cs-CZ"/>
        </w:rPr>
        <w:t>mít vedle sebe 2 systémy</w:t>
      </w:r>
      <w:r w:rsidR="00DA07DC">
        <w:rPr>
          <w:rFonts w:eastAsia="Times New Roman" w:cs="Helvetica"/>
          <w:color w:val="444444"/>
          <w:sz w:val="27"/>
          <w:szCs w:val="27"/>
          <w:lang w:eastAsia="cs-CZ"/>
        </w:rPr>
        <w:t>;</w:t>
      </w:r>
      <w:r>
        <w:rPr>
          <w:rFonts w:eastAsia="Times New Roman" w:cs="Helvetica"/>
          <w:color w:val="444444"/>
          <w:sz w:val="27"/>
          <w:szCs w:val="27"/>
          <w:lang w:eastAsia="cs-CZ"/>
        </w:rPr>
        <w:t xml:space="preserve"> popř. vytvořit nový systém, který by mohl přebrat i stávající kamery pod sebe. </w:t>
      </w:r>
    </w:p>
    <w:p w14:paraId="72EDCCE8" w14:textId="77777777" w:rsidR="00AE006F" w:rsidRDefault="00AE006F" w:rsidP="007E4093">
      <w:pPr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</w:p>
    <w:p w14:paraId="27DAE030" w14:textId="7AC5C519" w:rsidR="00D67FCF" w:rsidRDefault="006503B4" w:rsidP="007E4093">
      <w:pPr>
        <w:spacing w:after="0" w:line="240" w:lineRule="auto"/>
        <w:rPr>
          <w:rFonts w:cs="Helvetica"/>
          <w:color w:val="444444"/>
          <w:sz w:val="27"/>
          <w:szCs w:val="27"/>
          <w:shd w:val="clear" w:color="auto" w:fill="FFFFFF"/>
        </w:rPr>
      </w:pPr>
      <w:r>
        <w:rPr>
          <w:rFonts w:cs="Helvetica"/>
          <w:color w:val="444444"/>
          <w:sz w:val="27"/>
          <w:szCs w:val="27"/>
          <w:shd w:val="clear" w:color="auto" w:fill="FFFFFF"/>
        </w:rPr>
        <w:lastRenderedPageBreak/>
        <w:t xml:space="preserve">Celkový počet </w:t>
      </w:r>
      <w:r w:rsidR="00067249">
        <w:rPr>
          <w:rFonts w:cs="Helvetica"/>
          <w:color w:val="444444"/>
          <w:sz w:val="27"/>
          <w:szCs w:val="27"/>
          <w:shd w:val="clear" w:color="auto" w:fill="FFFFFF"/>
        </w:rPr>
        <w:t>kamer</w:t>
      </w:r>
      <w:r w:rsidR="00AF5E6B">
        <w:rPr>
          <w:rFonts w:cs="Helvetica"/>
          <w:color w:val="444444"/>
          <w:sz w:val="27"/>
          <w:szCs w:val="27"/>
          <w:shd w:val="clear" w:color="auto" w:fill="FFFFFF"/>
        </w:rPr>
        <w:t xml:space="preserve">: </w:t>
      </w:r>
      <w:r w:rsidR="00037C8C">
        <w:rPr>
          <w:rFonts w:cs="Helvetica"/>
          <w:color w:val="444444"/>
          <w:sz w:val="27"/>
          <w:szCs w:val="27"/>
          <w:shd w:val="clear" w:color="auto" w:fill="FFFFFF"/>
        </w:rPr>
        <w:t>24</w:t>
      </w:r>
      <w:r w:rsidR="00AF5E6B">
        <w:rPr>
          <w:rFonts w:cs="Helvetica"/>
          <w:color w:val="444444"/>
          <w:sz w:val="27"/>
          <w:szCs w:val="27"/>
          <w:shd w:val="clear" w:color="auto" w:fill="FFFFFF"/>
        </w:rPr>
        <w:t xml:space="preserve"> </w:t>
      </w:r>
      <w:r w:rsidR="00D67FCF">
        <w:rPr>
          <w:rFonts w:cs="Helvetica"/>
          <w:color w:val="444444"/>
          <w:sz w:val="27"/>
          <w:szCs w:val="27"/>
          <w:shd w:val="clear" w:color="auto" w:fill="FFFFFF"/>
        </w:rPr>
        <w:t>ks</w:t>
      </w:r>
    </w:p>
    <w:p w14:paraId="12D74750" w14:textId="77777777" w:rsidR="00D67FCF" w:rsidRDefault="00D67FCF" w:rsidP="007E4093">
      <w:p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</w:p>
    <w:p w14:paraId="67D7928A" w14:textId="77777777" w:rsidR="00D67FCF" w:rsidRDefault="00D45104" w:rsidP="007E4093">
      <w:pPr>
        <w:shd w:val="clear" w:color="auto" w:fill="FFFFFF"/>
        <w:spacing w:after="0" w:line="240" w:lineRule="auto"/>
        <w:rPr>
          <w:rFonts w:eastAsia="Times New Roman" w:cs="Helvetica"/>
          <w:b/>
          <w:color w:val="444444"/>
          <w:sz w:val="27"/>
          <w:szCs w:val="27"/>
          <w:lang w:eastAsia="cs-CZ"/>
        </w:rPr>
      </w:pPr>
      <w:r>
        <w:rPr>
          <w:rFonts w:eastAsia="Times New Roman" w:cs="Helvetica"/>
          <w:b/>
          <w:i/>
          <w:color w:val="444444"/>
          <w:sz w:val="27"/>
          <w:szCs w:val="27"/>
          <w:u w:val="single"/>
          <w:lang w:eastAsia="cs-CZ"/>
        </w:rPr>
        <w:t xml:space="preserve">Obecné </w:t>
      </w:r>
      <w:r w:rsidR="00D67FCF" w:rsidRPr="00D45104">
        <w:rPr>
          <w:rFonts w:eastAsia="Times New Roman" w:cs="Helvetica"/>
          <w:b/>
          <w:i/>
          <w:color w:val="444444"/>
          <w:sz w:val="27"/>
          <w:szCs w:val="27"/>
          <w:u w:val="single"/>
          <w:lang w:eastAsia="cs-CZ"/>
        </w:rPr>
        <w:t>podmínky VŘ</w:t>
      </w:r>
      <w:r w:rsidR="00D67FCF" w:rsidRPr="00D45104">
        <w:rPr>
          <w:rFonts w:eastAsia="Times New Roman" w:cs="Helvetica"/>
          <w:b/>
          <w:color w:val="444444"/>
          <w:sz w:val="27"/>
          <w:szCs w:val="27"/>
          <w:lang w:eastAsia="cs-CZ"/>
        </w:rPr>
        <w:t xml:space="preserve">: </w:t>
      </w:r>
    </w:p>
    <w:p w14:paraId="541DA71A" w14:textId="77777777" w:rsidR="00D67FCF" w:rsidRDefault="00D67FCF" w:rsidP="007E409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  <w:r w:rsidRPr="005D20E4">
        <w:rPr>
          <w:rFonts w:eastAsia="Times New Roman" w:cs="Helvetica"/>
          <w:color w:val="444444"/>
          <w:sz w:val="27"/>
          <w:szCs w:val="27"/>
          <w:lang w:eastAsia="cs-CZ"/>
        </w:rPr>
        <w:t xml:space="preserve">s vybraným </w:t>
      </w:r>
      <w:r w:rsidR="005D20E4" w:rsidRPr="005D20E4">
        <w:rPr>
          <w:rFonts w:eastAsia="Times New Roman" w:cs="Helvetica"/>
          <w:color w:val="444444"/>
          <w:sz w:val="27"/>
          <w:szCs w:val="27"/>
          <w:lang w:eastAsia="cs-CZ"/>
        </w:rPr>
        <w:t>dodavatelem</w:t>
      </w:r>
      <w:r w:rsidRPr="005D20E4">
        <w:rPr>
          <w:rFonts w:eastAsia="Times New Roman" w:cs="Helvetica"/>
          <w:color w:val="444444"/>
          <w:sz w:val="27"/>
          <w:szCs w:val="27"/>
          <w:lang w:eastAsia="cs-CZ"/>
        </w:rPr>
        <w:t xml:space="preserve"> bude podepsaná řádná smlouva o dílo</w:t>
      </w:r>
      <w:r w:rsidR="00D45104">
        <w:rPr>
          <w:rFonts w:eastAsia="Times New Roman" w:cs="Helvetica"/>
          <w:color w:val="444444"/>
          <w:sz w:val="27"/>
          <w:szCs w:val="27"/>
          <w:lang w:eastAsia="cs-CZ"/>
        </w:rPr>
        <w:t xml:space="preserve"> nebo objednávka obsahující dojednané podmínky dodávky</w:t>
      </w:r>
      <w:r w:rsidR="006503B4">
        <w:rPr>
          <w:rFonts w:eastAsia="Times New Roman" w:cs="Helvetica"/>
          <w:color w:val="444444"/>
          <w:sz w:val="27"/>
          <w:szCs w:val="27"/>
          <w:lang w:eastAsia="cs-CZ"/>
        </w:rPr>
        <w:t>,</w:t>
      </w:r>
    </w:p>
    <w:p w14:paraId="10A06AAA" w14:textId="77777777" w:rsidR="00D67FCF" w:rsidRDefault="00D67FCF" w:rsidP="00C21BFE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  <w:r w:rsidRPr="006503B4">
        <w:rPr>
          <w:rFonts w:eastAsia="Times New Roman" w:cs="Helvetica"/>
          <w:color w:val="444444"/>
          <w:sz w:val="27"/>
          <w:szCs w:val="27"/>
          <w:lang w:eastAsia="cs-CZ"/>
        </w:rPr>
        <w:t xml:space="preserve">splatnost </w:t>
      </w:r>
      <w:r w:rsidR="005D20E4" w:rsidRPr="006503B4">
        <w:rPr>
          <w:rFonts w:eastAsia="Times New Roman" w:cs="Helvetica"/>
          <w:color w:val="444444"/>
          <w:sz w:val="27"/>
          <w:szCs w:val="27"/>
          <w:lang w:eastAsia="cs-CZ"/>
        </w:rPr>
        <w:t>faktury</w:t>
      </w:r>
      <w:r w:rsidRPr="006503B4">
        <w:rPr>
          <w:rFonts w:eastAsia="Times New Roman" w:cs="Helvetica"/>
          <w:color w:val="444444"/>
          <w:sz w:val="27"/>
          <w:szCs w:val="27"/>
          <w:lang w:eastAsia="cs-CZ"/>
        </w:rPr>
        <w:t xml:space="preserve"> 21 dnů</w:t>
      </w:r>
      <w:r w:rsidR="006503B4">
        <w:rPr>
          <w:rFonts w:eastAsia="Times New Roman" w:cs="Helvetica"/>
          <w:color w:val="444444"/>
          <w:sz w:val="27"/>
          <w:szCs w:val="27"/>
          <w:lang w:eastAsia="cs-CZ"/>
        </w:rPr>
        <w:t>,</w:t>
      </w:r>
    </w:p>
    <w:p w14:paraId="7528A38B" w14:textId="3B570139" w:rsidR="006503B4" w:rsidRPr="006503B4" w:rsidRDefault="006503B4" w:rsidP="00C21BFE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  <w:r>
        <w:rPr>
          <w:rFonts w:eastAsia="Times New Roman" w:cs="Helvetica"/>
          <w:color w:val="444444"/>
          <w:sz w:val="27"/>
          <w:szCs w:val="27"/>
          <w:lang w:eastAsia="cs-CZ"/>
        </w:rPr>
        <w:t xml:space="preserve">předpokládaný termín realizace je </w:t>
      </w:r>
      <w:r w:rsidR="00067249">
        <w:rPr>
          <w:rFonts w:eastAsia="Times New Roman" w:cs="Helvetica"/>
          <w:color w:val="444444"/>
          <w:sz w:val="27"/>
          <w:szCs w:val="27"/>
          <w:lang w:eastAsia="cs-CZ"/>
        </w:rPr>
        <w:t xml:space="preserve">Q4 2020 </w:t>
      </w:r>
      <w:r w:rsidR="00DA07DC">
        <w:rPr>
          <w:rFonts w:eastAsia="Times New Roman" w:cs="Helvetica"/>
          <w:color w:val="444444"/>
          <w:sz w:val="27"/>
          <w:szCs w:val="27"/>
          <w:lang w:eastAsia="cs-CZ"/>
        </w:rPr>
        <w:t>-</w:t>
      </w:r>
      <w:r w:rsidR="00067249">
        <w:rPr>
          <w:rFonts w:eastAsia="Times New Roman" w:cs="Helvetica"/>
          <w:color w:val="444444"/>
          <w:sz w:val="27"/>
          <w:szCs w:val="27"/>
          <w:lang w:eastAsia="cs-CZ"/>
        </w:rPr>
        <w:t xml:space="preserve"> Q1 2021.</w:t>
      </w:r>
    </w:p>
    <w:p w14:paraId="3316F6A5" w14:textId="77777777" w:rsidR="006503B4" w:rsidRDefault="006503B4" w:rsidP="006503B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  <w:r>
        <w:rPr>
          <w:rFonts w:eastAsia="Times New Roman" w:cs="Helvetica"/>
          <w:color w:val="444444"/>
          <w:sz w:val="27"/>
          <w:szCs w:val="27"/>
          <w:lang w:eastAsia="cs-CZ"/>
        </w:rPr>
        <w:t>k</w:t>
      </w:r>
      <w:r w:rsidRPr="006503B4">
        <w:rPr>
          <w:rFonts w:eastAsia="Times New Roman" w:cs="Helvetica"/>
          <w:color w:val="444444"/>
          <w:sz w:val="27"/>
          <w:szCs w:val="27"/>
          <w:lang w:eastAsia="cs-CZ"/>
        </w:rPr>
        <w:t xml:space="preserve">ritériem hodnocení nabídek </w:t>
      </w:r>
      <w:r w:rsidR="00350866">
        <w:rPr>
          <w:rFonts w:eastAsia="Times New Roman" w:cs="Helvetica"/>
          <w:color w:val="444444"/>
          <w:sz w:val="27"/>
          <w:szCs w:val="27"/>
          <w:lang w:eastAsia="cs-CZ"/>
        </w:rPr>
        <w:t>je optimální technické řešení,</w:t>
      </w:r>
      <w:r w:rsidRPr="006503B4">
        <w:rPr>
          <w:rFonts w:eastAsia="Times New Roman" w:cs="Helvetica"/>
          <w:color w:val="444444"/>
          <w:sz w:val="27"/>
          <w:szCs w:val="27"/>
          <w:lang w:eastAsia="cs-CZ"/>
        </w:rPr>
        <w:t xml:space="preserve"> cena a míra </w:t>
      </w:r>
      <w:r>
        <w:rPr>
          <w:rFonts w:eastAsia="Times New Roman" w:cs="Helvetica"/>
          <w:color w:val="444444"/>
          <w:sz w:val="27"/>
          <w:szCs w:val="27"/>
          <w:lang w:eastAsia="cs-CZ"/>
        </w:rPr>
        <w:t>splnění požadavků poptávajícího,</w:t>
      </w:r>
      <w:r w:rsidRPr="006503B4">
        <w:rPr>
          <w:rFonts w:eastAsia="Times New Roman" w:cs="Helvetica"/>
          <w:color w:val="444444"/>
          <w:sz w:val="27"/>
          <w:szCs w:val="27"/>
          <w:lang w:eastAsia="cs-CZ"/>
        </w:rPr>
        <w:t xml:space="preserve"> </w:t>
      </w:r>
    </w:p>
    <w:p w14:paraId="1300E831" w14:textId="77777777" w:rsidR="006503B4" w:rsidRPr="006503B4" w:rsidRDefault="006503B4" w:rsidP="00486719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  <w:r w:rsidRPr="006503B4">
        <w:rPr>
          <w:rFonts w:eastAsia="Times New Roman" w:cs="Helvetica"/>
          <w:color w:val="444444"/>
          <w:sz w:val="27"/>
          <w:szCs w:val="27"/>
          <w:lang w:eastAsia="cs-CZ"/>
        </w:rPr>
        <w:t>prohlídka objektu na základě osobní dohody.</w:t>
      </w:r>
    </w:p>
    <w:p w14:paraId="24D867E2" w14:textId="77777777" w:rsidR="00D45104" w:rsidRDefault="00D45104" w:rsidP="007E4093">
      <w:p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</w:p>
    <w:p w14:paraId="1D1618E7" w14:textId="77777777" w:rsidR="005218DA" w:rsidRDefault="00D45104" w:rsidP="007E4093">
      <w:p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  <w:r w:rsidRPr="00D45104">
        <w:rPr>
          <w:rFonts w:eastAsia="Times New Roman" w:cs="Helvetica"/>
          <w:b/>
          <w:color w:val="444444"/>
          <w:sz w:val="27"/>
          <w:szCs w:val="27"/>
          <w:lang w:eastAsia="cs-CZ"/>
        </w:rPr>
        <w:t>Záruční doba na dodávku a montáž</w:t>
      </w:r>
      <w:r>
        <w:rPr>
          <w:rFonts w:eastAsia="Times New Roman" w:cs="Helvetica"/>
          <w:color w:val="444444"/>
          <w:sz w:val="27"/>
          <w:szCs w:val="27"/>
          <w:lang w:eastAsia="cs-CZ"/>
        </w:rPr>
        <w:t>: 60 měsíců</w:t>
      </w:r>
    </w:p>
    <w:p w14:paraId="73C61A8D" w14:textId="77777777" w:rsidR="005218DA" w:rsidRPr="005D20E4" w:rsidRDefault="005218DA" w:rsidP="007E4093">
      <w:p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</w:p>
    <w:p w14:paraId="11F57BC0" w14:textId="29BC7DBF" w:rsidR="00D67FCF" w:rsidRDefault="00D67FCF" w:rsidP="007E4093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444444"/>
          <w:sz w:val="27"/>
          <w:szCs w:val="27"/>
          <w:lang w:eastAsia="cs-CZ"/>
        </w:rPr>
      </w:pPr>
      <w:r w:rsidRPr="005D20E4">
        <w:rPr>
          <w:rFonts w:eastAsia="Times New Roman" w:cs="Helvetica"/>
          <w:color w:val="444444"/>
          <w:sz w:val="27"/>
          <w:szCs w:val="27"/>
          <w:lang w:eastAsia="cs-CZ"/>
        </w:rPr>
        <w:t xml:space="preserve">Lhůta pro příjem </w:t>
      </w:r>
      <w:r w:rsidR="00D45104">
        <w:rPr>
          <w:rFonts w:eastAsia="Times New Roman" w:cs="Helvetica"/>
          <w:color w:val="444444"/>
          <w:sz w:val="27"/>
          <w:szCs w:val="27"/>
          <w:lang w:eastAsia="cs-CZ"/>
        </w:rPr>
        <w:t xml:space="preserve">kompletních </w:t>
      </w:r>
      <w:r w:rsidRPr="005D20E4">
        <w:rPr>
          <w:rFonts w:eastAsia="Times New Roman" w:cs="Helvetica"/>
          <w:color w:val="444444"/>
          <w:sz w:val="27"/>
          <w:szCs w:val="27"/>
          <w:lang w:eastAsia="cs-CZ"/>
        </w:rPr>
        <w:t xml:space="preserve">nabídek je </w:t>
      </w:r>
      <w:r w:rsidRPr="00D45104">
        <w:rPr>
          <w:rFonts w:eastAsia="Times New Roman" w:cs="Helvetica"/>
          <w:b/>
          <w:color w:val="444444"/>
          <w:sz w:val="27"/>
          <w:szCs w:val="27"/>
          <w:lang w:eastAsia="cs-CZ"/>
        </w:rPr>
        <w:t>do</w:t>
      </w:r>
      <w:r w:rsidR="006144FE">
        <w:rPr>
          <w:rFonts w:eastAsia="Times New Roman" w:cs="Helvetica"/>
          <w:b/>
          <w:bCs/>
          <w:color w:val="444444"/>
          <w:sz w:val="27"/>
          <w:szCs w:val="27"/>
          <w:lang w:eastAsia="cs-CZ"/>
        </w:rPr>
        <w:t xml:space="preserve"> </w:t>
      </w:r>
      <w:r w:rsidR="00185691">
        <w:rPr>
          <w:rFonts w:eastAsia="Times New Roman" w:cs="Helvetica"/>
          <w:b/>
          <w:bCs/>
          <w:color w:val="444444"/>
          <w:sz w:val="27"/>
          <w:szCs w:val="27"/>
          <w:lang w:eastAsia="cs-CZ"/>
        </w:rPr>
        <w:t>08</w:t>
      </w:r>
      <w:r w:rsidRPr="00D45104">
        <w:rPr>
          <w:rFonts w:eastAsia="Times New Roman" w:cs="Helvetica"/>
          <w:b/>
          <w:bCs/>
          <w:color w:val="444444"/>
          <w:sz w:val="27"/>
          <w:szCs w:val="27"/>
          <w:lang w:eastAsia="cs-CZ"/>
        </w:rPr>
        <w:t xml:space="preserve">. </w:t>
      </w:r>
      <w:r w:rsidR="006A52D3">
        <w:rPr>
          <w:rFonts w:eastAsia="Times New Roman" w:cs="Helvetica"/>
          <w:b/>
          <w:bCs/>
          <w:color w:val="444444"/>
          <w:sz w:val="27"/>
          <w:szCs w:val="27"/>
          <w:lang w:eastAsia="cs-CZ"/>
        </w:rPr>
        <w:t>1</w:t>
      </w:r>
      <w:r w:rsidR="003C5D73">
        <w:rPr>
          <w:rFonts w:eastAsia="Times New Roman" w:cs="Helvetica"/>
          <w:b/>
          <w:bCs/>
          <w:color w:val="444444"/>
          <w:sz w:val="27"/>
          <w:szCs w:val="27"/>
          <w:lang w:eastAsia="cs-CZ"/>
        </w:rPr>
        <w:t>1</w:t>
      </w:r>
      <w:r w:rsidR="00E36063" w:rsidRPr="00D45104">
        <w:rPr>
          <w:rFonts w:eastAsia="Times New Roman" w:cs="Helvetica"/>
          <w:b/>
          <w:bCs/>
          <w:color w:val="444444"/>
          <w:sz w:val="27"/>
          <w:szCs w:val="27"/>
          <w:lang w:eastAsia="cs-CZ"/>
        </w:rPr>
        <w:t>. 20</w:t>
      </w:r>
      <w:r w:rsidR="003C5D73">
        <w:rPr>
          <w:rFonts w:eastAsia="Times New Roman" w:cs="Helvetica"/>
          <w:b/>
          <w:bCs/>
          <w:color w:val="444444"/>
          <w:sz w:val="27"/>
          <w:szCs w:val="27"/>
          <w:lang w:eastAsia="cs-CZ"/>
        </w:rPr>
        <w:t>20</w:t>
      </w:r>
      <w:r w:rsidR="006C7723">
        <w:rPr>
          <w:rFonts w:eastAsia="Times New Roman" w:cs="Helvetica"/>
          <w:b/>
          <w:bCs/>
          <w:color w:val="444444"/>
          <w:sz w:val="27"/>
          <w:szCs w:val="27"/>
          <w:lang w:eastAsia="cs-CZ"/>
        </w:rPr>
        <w:t>.</w:t>
      </w:r>
    </w:p>
    <w:p w14:paraId="11993737" w14:textId="77777777" w:rsidR="00384831" w:rsidRPr="005D20E4" w:rsidRDefault="00384831" w:rsidP="007E4093">
      <w:p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</w:p>
    <w:p w14:paraId="3DE7F0E1" w14:textId="77777777" w:rsidR="005D20E4" w:rsidRPr="00D45104" w:rsidRDefault="005D20E4" w:rsidP="007E4093">
      <w:p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u w:val="single"/>
          <w:lang w:eastAsia="cs-CZ"/>
        </w:rPr>
      </w:pPr>
      <w:r w:rsidRPr="00D45104">
        <w:rPr>
          <w:rFonts w:eastAsia="Times New Roman" w:cs="Helvetica"/>
          <w:color w:val="444444"/>
          <w:sz w:val="27"/>
          <w:szCs w:val="27"/>
          <w:u w:val="single"/>
          <w:lang w:eastAsia="cs-CZ"/>
        </w:rPr>
        <w:t>Kontaktní osob</w:t>
      </w:r>
      <w:r w:rsidR="006503B4">
        <w:rPr>
          <w:rFonts w:eastAsia="Times New Roman" w:cs="Helvetica"/>
          <w:color w:val="444444"/>
          <w:sz w:val="27"/>
          <w:szCs w:val="27"/>
          <w:u w:val="single"/>
          <w:lang w:eastAsia="cs-CZ"/>
        </w:rPr>
        <w:t>y</w:t>
      </w:r>
      <w:r w:rsidRPr="00D45104">
        <w:rPr>
          <w:rFonts w:eastAsia="Times New Roman" w:cs="Helvetica"/>
          <w:color w:val="444444"/>
          <w:sz w:val="27"/>
          <w:szCs w:val="27"/>
          <w:u w:val="single"/>
          <w:lang w:eastAsia="cs-CZ"/>
        </w:rPr>
        <w:t xml:space="preserve"> pro VŘ:</w:t>
      </w:r>
    </w:p>
    <w:p w14:paraId="0610AE8D" w14:textId="77777777" w:rsidR="004F67BD" w:rsidRDefault="005D20E4" w:rsidP="007E4093">
      <w:p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  <w:r w:rsidRPr="005D20E4">
        <w:rPr>
          <w:rFonts w:eastAsia="Times New Roman" w:cs="Helvetica"/>
          <w:color w:val="444444"/>
          <w:sz w:val="27"/>
          <w:szCs w:val="27"/>
          <w:lang w:eastAsia="cs-CZ"/>
        </w:rPr>
        <w:t xml:space="preserve">Michal Zemčák, tel. 777 048 721 (předseda </w:t>
      </w:r>
      <w:r w:rsidR="00DA3B5B">
        <w:rPr>
          <w:rFonts w:eastAsia="Times New Roman" w:cs="Helvetica"/>
          <w:color w:val="444444"/>
          <w:sz w:val="27"/>
          <w:szCs w:val="27"/>
          <w:lang w:eastAsia="cs-CZ"/>
        </w:rPr>
        <w:t xml:space="preserve">výboru </w:t>
      </w:r>
      <w:r w:rsidRPr="005D20E4">
        <w:rPr>
          <w:rFonts w:eastAsia="Times New Roman" w:cs="Helvetica"/>
          <w:color w:val="444444"/>
          <w:sz w:val="27"/>
          <w:szCs w:val="27"/>
          <w:lang w:eastAsia="cs-CZ"/>
        </w:rPr>
        <w:t>SV Kytlická)</w:t>
      </w:r>
      <w:r w:rsidR="006503B4">
        <w:rPr>
          <w:rFonts w:eastAsia="Times New Roman" w:cs="Helvetica"/>
          <w:color w:val="444444"/>
          <w:sz w:val="27"/>
          <w:szCs w:val="27"/>
          <w:lang w:eastAsia="cs-CZ"/>
        </w:rPr>
        <w:t xml:space="preserve">, </w:t>
      </w:r>
    </w:p>
    <w:p w14:paraId="4904FD49" w14:textId="3793D488" w:rsidR="006174FF" w:rsidRPr="005D20E4" w:rsidRDefault="005D20E4" w:rsidP="007E4093">
      <w:pPr>
        <w:shd w:val="clear" w:color="auto" w:fill="FFFFFF"/>
        <w:spacing w:after="0" w:line="240" w:lineRule="auto"/>
        <w:rPr>
          <w:rFonts w:eastAsia="Times New Roman" w:cs="Helvetica"/>
          <w:b/>
          <w:color w:val="444444"/>
          <w:sz w:val="27"/>
          <w:szCs w:val="27"/>
          <w:lang w:eastAsia="cs-CZ"/>
        </w:rPr>
      </w:pPr>
      <w:r w:rsidRPr="005D20E4">
        <w:rPr>
          <w:rFonts w:eastAsia="Times New Roman" w:cs="Helvetica"/>
          <w:color w:val="444444"/>
          <w:sz w:val="27"/>
          <w:szCs w:val="27"/>
          <w:lang w:eastAsia="cs-CZ"/>
        </w:rPr>
        <w:t xml:space="preserve">Vypracované varianty řešení a </w:t>
      </w:r>
      <w:r>
        <w:rPr>
          <w:rFonts w:eastAsia="Times New Roman" w:cs="Helvetica"/>
          <w:color w:val="444444"/>
          <w:sz w:val="27"/>
          <w:szCs w:val="27"/>
          <w:lang w:eastAsia="cs-CZ"/>
        </w:rPr>
        <w:t xml:space="preserve">kompletní </w:t>
      </w:r>
      <w:r w:rsidRPr="005D20E4">
        <w:rPr>
          <w:rFonts w:eastAsia="Times New Roman" w:cs="Helvetica"/>
          <w:color w:val="444444"/>
          <w:sz w:val="27"/>
          <w:szCs w:val="27"/>
          <w:lang w:eastAsia="cs-CZ"/>
        </w:rPr>
        <w:t xml:space="preserve">cenové nabídky zasílejte na email: </w:t>
      </w:r>
      <w:hyperlink r:id="rId6" w:history="1">
        <w:r w:rsidR="00DA07DC" w:rsidRPr="00FB0FD8">
          <w:rPr>
            <w:rStyle w:val="Hypertextovodkaz"/>
            <w:rFonts w:eastAsia="Times New Roman" w:cs="Helvetica"/>
            <w:sz w:val="27"/>
            <w:szCs w:val="27"/>
            <w:lang w:eastAsia="cs-CZ"/>
          </w:rPr>
          <w:t>michal.zemcak@kytlicka.eu</w:t>
        </w:r>
      </w:hyperlink>
      <w:r w:rsidR="006503B4">
        <w:rPr>
          <w:rFonts w:eastAsia="Times New Roman" w:cs="Helvetica"/>
          <w:color w:val="444444"/>
          <w:sz w:val="27"/>
          <w:szCs w:val="27"/>
          <w:lang w:eastAsia="cs-CZ"/>
        </w:rPr>
        <w:t xml:space="preserve"> .</w:t>
      </w:r>
    </w:p>
    <w:p w14:paraId="5F75BDD9" w14:textId="77777777" w:rsidR="005D20E4" w:rsidRPr="00D67FCF" w:rsidRDefault="005D20E4" w:rsidP="007E4093">
      <w:p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</w:p>
    <w:p w14:paraId="43010FFD" w14:textId="77777777" w:rsidR="00035196" w:rsidRPr="00035196" w:rsidRDefault="00035196" w:rsidP="00035196">
      <w:p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  <w:r>
        <w:rPr>
          <w:rFonts w:eastAsia="Times New Roman" w:cs="Helvetica"/>
          <w:color w:val="444444"/>
          <w:sz w:val="27"/>
          <w:szCs w:val="27"/>
          <w:lang w:eastAsia="cs-CZ"/>
        </w:rPr>
        <w:t xml:space="preserve">Podklady: </w:t>
      </w:r>
    </w:p>
    <w:p w14:paraId="1A2978C9" w14:textId="2F8CFCA3" w:rsidR="006503B4" w:rsidRDefault="003C5D73" w:rsidP="006503B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  <w:r>
        <w:rPr>
          <w:rFonts w:eastAsia="Times New Roman" w:cs="Helvetica"/>
          <w:color w:val="444444"/>
          <w:sz w:val="27"/>
          <w:szCs w:val="27"/>
          <w:lang w:eastAsia="cs-CZ"/>
        </w:rPr>
        <w:t>je možné zaslat na vyžádání</w:t>
      </w:r>
    </w:p>
    <w:p w14:paraId="097F2815" w14:textId="77777777" w:rsidR="00035196" w:rsidRPr="00035196" w:rsidRDefault="00035196" w:rsidP="00035196">
      <w:p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</w:p>
    <w:p w14:paraId="6E3161DA" w14:textId="77777777" w:rsidR="00AE006F" w:rsidRPr="00D45104" w:rsidRDefault="00D45104" w:rsidP="007E4093">
      <w:pPr>
        <w:spacing w:after="0" w:line="240" w:lineRule="auto"/>
        <w:rPr>
          <w:rFonts w:cs="Helvetica"/>
          <w:b/>
          <w:color w:val="444444"/>
          <w:sz w:val="27"/>
          <w:szCs w:val="27"/>
          <w:u w:val="single"/>
          <w:shd w:val="clear" w:color="auto" w:fill="FFFFFF"/>
        </w:rPr>
      </w:pPr>
      <w:r w:rsidRPr="00D45104">
        <w:rPr>
          <w:rFonts w:cs="Helvetica"/>
          <w:b/>
          <w:color w:val="444444"/>
          <w:sz w:val="27"/>
          <w:szCs w:val="27"/>
          <w:u w:val="single"/>
          <w:shd w:val="clear" w:color="auto" w:fill="FFFFFF"/>
        </w:rPr>
        <w:t>Poznámka:</w:t>
      </w:r>
    </w:p>
    <w:p w14:paraId="7783D92F" w14:textId="77777777" w:rsidR="006503B4" w:rsidRPr="00345626" w:rsidRDefault="006503B4" w:rsidP="006503B4">
      <w:pPr>
        <w:shd w:val="clear" w:color="auto" w:fill="FFFFFF"/>
        <w:spacing w:after="0" w:line="240" w:lineRule="auto"/>
        <w:rPr>
          <w:rFonts w:eastAsia="Times New Roman" w:cs="Helvetica"/>
          <w:color w:val="444444"/>
          <w:sz w:val="27"/>
          <w:szCs w:val="27"/>
          <w:lang w:eastAsia="cs-CZ"/>
        </w:rPr>
      </w:pPr>
      <w:r w:rsidRPr="00345626">
        <w:rPr>
          <w:rFonts w:eastAsia="Times New Roman" w:cs="Helvetica"/>
          <w:color w:val="444444"/>
          <w:sz w:val="27"/>
          <w:szCs w:val="27"/>
          <w:lang w:eastAsia="cs-CZ"/>
        </w:rPr>
        <w:t>Poptávající si vyhrazuje právo toto poptávkové řízení kdykoliv zrušit</w:t>
      </w:r>
      <w:r w:rsidR="004F67BD">
        <w:rPr>
          <w:rFonts w:eastAsia="Times New Roman" w:cs="Helvetica"/>
          <w:color w:val="444444"/>
          <w:sz w:val="27"/>
          <w:szCs w:val="27"/>
          <w:lang w:eastAsia="cs-CZ"/>
        </w:rPr>
        <w:t>, bez náhrady nákladů nabízející</w:t>
      </w:r>
      <w:r w:rsidR="001E56FB">
        <w:rPr>
          <w:rFonts w:eastAsia="Times New Roman" w:cs="Helvetica"/>
          <w:color w:val="444444"/>
          <w:sz w:val="27"/>
          <w:szCs w:val="27"/>
          <w:lang w:eastAsia="cs-CZ"/>
        </w:rPr>
        <w:t>m</w:t>
      </w:r>
      <w:r w:rsidR="004F67BD">
        <w:rPr>
          <w:rFonts w:eastAsia="Times New Roman" w:cs="Helvetica"/>
          <w:color w:val="444444"/>
          <w:sz w:val="27"/>
          <w:szCs w:val="27"/>
          <w:lang w:eastAsia="cs-CZ"/>
        </w:rPr>
        <w:t>u</w:t>
      </w:r>
      <w:r w:rsidRPr="00345626">
        <w:rPr>
          <w:rFonts w:eastAsia="Times New Roman" w:cs="Helvetica"/>
          <w:color w:val="444444"/>
          <w:sz w:val="27"/>
          <w:szCs w:val="27"/>
          <w:lang w:eastAsia="cs-CZ"/>
        </w:rPr>
        <w:t xml:space="preserve">. Tato poptávka nenahrazuje ani smlouvu o dílo ani objednávku. </w:t>
      </w:r>
    </w:p>
    <w:p w14:paraId="182FDCFC" w14:textId="77777777" w:rsidR="005218DA" w:rsidRDefault="005218DA" w:rsidP="007E4093">
      <w:pPr>
        <w:spacing w:after="0" w:line="240" w:lineRule="auto"/>
        <w:rPr>
          <w:rFonts w:cs="Helvetica"/>
          <w:color w:val="444444"/>
          <w:sz w:val="27"/>
          <w:szCs w:val="27"/>
          <w:shd w:val="clear" w:color="auto" w:fill="FFFFFF"/>
        </w:rPr>
      </w:pPr>
    </w:p>
    <w:p w14:paraId="7F3D5B3A" w14:textId="77777777" w:rsidR="0025569C" w:rsidRDefault="0025569C" w:rsidP="007E4093">
      <w:pPr>
        <w:spacing w:after="0" w:line="240" w:lineRule="auto"/>
        <w:rPr>
          <w:rFonts w:cs="Helvetica"/>
          <w:color w:val="444444"/>
          <w:sz w:val="27"/>
          <w:szCs w:val="27"/>
          <w:shd w:val="clear" w:color="auto" w:fill="FFFFFF"/>
        </w:rPr>
      </w:pPr>
    </w:p>
    <w:p w14:paraId="6FE1BC4D" w14:textId="77777777" w:rsidR="0025569C" w:rsidRDefault="0025569C" w:rsidP="007E4093">
      <w:pPr>
        <w:spacing w:after="0" w:line="240" w:lineRule="auto"/>
        <w:rPr>
          <w:rFonts w:cs="Helvetica"/>
          <w:color w:val="444444"/>
          <w:sz w:val="27"/>
          <w:szCs w:val="27"/>
          <w:shd w:val="clear" w:color="auto" w:fill="FFFFFF"/>
        </w:rPr>
      </w:pPr>
    </w:p>
    <w:p w14:paraId="4201B61B" w14:textId="77777777" w:rsidR="0025569C" w:rsidRDefault="0025569C" w:rsidP="007E4093">
      <w:pPr>
        <w:spacing w:after="0" w:line="240" w:lineRule="auto"/>
        <w:rPr>
          <w:rFonts w:cs="Helvetica"/>
          <w:color w:val="444444"/>
          <w:sz w:val="27"/>
          <w:szCs w:val="27"/>
          <w:shd w:val="clear" w:color="auto" w:fill="FFFFFF"/>
        </w:rPr>
      </w:pPr>
    </w:p>
    <w:p w14:paraId="56B40572" w14:textId="77777777" w:rsidR="0025569C" w:rsidRDefault="0025569C" w:rsidP="007E4093">
      <w:pPr>
        <w:spacing w:after="0" w:line="240" w:lineRule="auto"/>
        <w:rPr>
          <w:rFonts w:cs="Helvetica"/>
          <w:color w:val="444444"/>
          <w:sz w:val="27"/>
          <w:szCs w:val="27"/>
          <w:shd w:val="clear" w:color="auto" w:fill="FFFFFF"/>
        </w:rPr>
      </w:pPr>
    </w:p>
    <w:p w14:paraId="5341C5DF" w14:textId="77777777" w:rsidR="0025569C" w:rsidRPr="00D67FCF" w:rsidRDefault="0025569C" w:rsidP="007E4093">
      <w:pPr>
        <w:spacing w:after="0" w:line="240" w:lineRule="auto"/>
        <w:rPr>
          <w:rFonts w:cs="Helvetica"/>
          <w:color w:val="444444"/>
          <w:sz w:val="27"/>
          <w:szCs w:val="27"/>
          <w:shd w:val="clear" w:color="auto" w:fill="FFFFFF"/>
        </w:rPr>
      </w:pPr>
    </w:p>
    <w:sectPr w:rsidR="0025569C" w:rsidRPr="00D67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4116"/>
    <w:multiLevelType w:val="multilevel"/>
    <w:tmpl w:val="F1DE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12F39"/>
    <w:multiLevelType w:val="hybridMultilevel"/>
    <w:tmpl w:val="CE2AAB68"/>
    <w:lvl w:ilvl="0" w:tplc="598E2E62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84FD6"/>
    <w:multiLevelType w:val="hybridMultilevel"/>
    <w:tmpl w:val="AAF2BA10"/>
    <w:lvl w:ilvl="0" w:tplc="2CFE8DDC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22897"/>
    <w:multiLevelType w:val="multilevel"/>
    <w:tmpl w:val="F1DE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06F"/>
    <w:rsid w:val="00035196"/>
    <w:rsid w:val="00037C8C"/>
    <w:rsid w:val="00067249"/>
    <w:rsid w:val="0008469F"/>
    <w:rsid w:val="000D38C3"/>
    <w:rsid w:val="001433AD"/>
    <w:rsid w:val="00177831"/>
    <w:rsid w:val="00185691"/>
    <w:rsid w:val="001A1DC9"/>
    <w:rsid w:val="001B5473"/>
    <w:rsid w:val="001E56FB"/>
    <w:rsid w:val="002448E1"/>
    <w:rsid w:val="0025569C"/>
    <w:rsid w:val="002A1FAD"/>
    <w:rsid w:val="002E3472"/>
    <w:rsid w:val="00304971"/>
    <w:rsid w:val="00307638"/>
    <w:rsid w:val="0034011F"/>
    <w:rsid w:val="00345626"/>
    <w:rsid w:val="00350866"/>
    <w:rsid w:val="00384831"/>
    <w:rsid w:val="003C5D73"/>
    <w:rsid w:val="004479D0"/>
    <w:rsid w:val="004562F7"/>
    <w:rsid w:val="004C7AE1"/>
    <w:rsid w:val="004F67BD"/>
    <w:rsid w:val="00511DE5"/>
    <w:rsid w:val="005218DA"/>
    <w:rsid w:val="00543807"/>
    <w:rsid w:val="005D20E4"/>
    <w:rsid w:val="006144FE"/>
    <w:rsid w:val="006174FF"/>
    <w:rsid w:val="00626244"/>
    <w:rsid w:val="006503B4"/>
    <w:rsid w:val="006A52D3"/>
    <w:rsid w:val="006C7723"/>
    <w:rsid w:val="007C4238"/>
    <w:rsid w:val="007E4093"/>
    <w:rsid w:val="00856030"/>
    <w:rsid w:val="008E5714"/>
    <w:rsid w:val="008F0916"/>
    <w:rsid w:val="00900B4C"/>
    <w:rsid w:val="009F79ED"/>
    <w:rsid w:val="00A37371"/>
    <w:rsid w:val="00A51D1C"/>
    <w:rsid w:val="00AA1892"/>
    <w:rsid w:val="00AE006F"/>
    <w:rsid w:val="00AF5E6B"/>
    <w:rsid w:val="00BE2174"/>
    <w:rsid w:val="00BF0E67"/>
    <w:rsid w:val="00D25D84"/>
    <w:rsid w:val="00D45104"/>
    <w:rsid w:val="00D67FCF"/>
    <w:rsid w:val="00DA07DC"/>
    <w:rsid w:val="00DA3B5B"/>
    <w:rsid w:val="00DC7550"/>
    <w:rsid w:val="00DD0E0E"/>
    <w:rsid w:val="00E36063"/>
    <w:rsid w:val="00E54263"/>
    <w:rsid w:val="00E77B82"/>
    <w:rsid w:val="00E95F28"/>
    <w:rsid w:val="00ED49B8"/>
    <w:rsid w:val="00F84850"/>
    <w:rsid w:val="00FB05BC"/>
    <w:rsid w:val="00FB2250"/>
    <w:rsid w:val="00FC418A"/>
    <w:rsid w:val="00FD5DFF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82B5"/>
  <w15:docId w15:val="{FE30D49C-3172-4EBD-BFF0-281B0B57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E006F"/>
  </w:style>
  <w:style w:type="character" w:styleId="Siln">
    <w:name w:val="Strong"/>
    <w:basedOn w:val="Standardnpsmoodstavce"/>
    <w:uiPriority w:val="22"/>
    <w:qFormat/>
    <w:rsid w:val="00AE006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E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006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54263"/>
    <w:pPr>
      <w:ind w:left="720"/>
      <w:contextualSpacing/>
    </w:pPr>
  </w:style>
  <w:style w:type="table" w:styleId="Mkatabulky">
    <w:name w:val="Table Grid"/>
    <w:basedOn w:val="Normlntabulka"/>
    <w:uiPriority w:val="39"/>
    <w:rsid w:val="0025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1433AD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A0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al.zemcak@kytlic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E4F2F-8CE4-4ACA-89EE-1812AFC4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Škoda Praha Invest, s.r.o.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Zemčák</dc:creator>
  <cp:lastModifiedBy>Michal Zemčák</cp:lastModifiedBy>
  <cp:revision>9</cp:revision>
  <dcterms:created xsi:type="dcterms:W3CDTF">2020-10-18T19:14:00Z</dcterms:created>
  <dcterms:modified xsi:type="dcterms:W3CDTF">2020-10-20T09:52:00Z</dcterms:modified>
</cp:coreProperties>
</file>